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43454D">
        <w:tc>
          <w:tcPr>
            <w:tcW w:w="7045" w:type="dxa"/>
          </w:tcPr>
          <w:p w:rsidR="0043454D" w:rsidRDefault="00677E8B" w:rsidP="00677E8B">
            <w:pPr>
              <w:pStyle w:val="CompanyName"/>
              <w:jc w:val="right"/>
            </w:pPr>
            <w:r>
              <w:rPr>
                <w:rFonts w:ascii="Verdana" w:hAnsi="Verdana"/>
                <w:b w:val="0"/>
                <w:noProof/>
                <w:sz w:val="32"/>
                <w:szCs w:val="32"/>
              </w:rPr>
              <w:drawing>
                <wp:inline distT="0" distB="0" distL="0" distR="0" wp14:anchorId="5D77ECCB" wp14:editId="5CC40CAC">
                  <wp:extent cx="3760951" cy="10293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468" cy="1050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</w:tcPr>
          <w:p w:rsidR="0043454D" w:rsidRDefault="0043454D" w:rsidP="0043454D">
            <w:pPr>
              <w:pStyle w:val="Logo"/>
            </w:pPr>
          </w:p>
        </w:tc>
      </w:tr>
    </w:tbl>
    <w:p w:rsidR="00407240" w:rsidRPr="0043454D" w:rsidRDefault="00D8520F" w:rsidP="0043454D">
      <w:pPr>
        <w:pStyle w:val="Heading1"/>
      </w:pPr>
      <w:r>
        <w:t>Estate Planning Intake</w:t>
      </w:r>
      <w:r w:rsidR="00687AF1">
        <w:t xml:space="preserve"> Form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706"/>
        <w:gridCol w:w="7646"/>
      </w:tblGrid>
      <w:tr w:rsidR="00F3153F" w:rsidTr="003267BF">
        <w:trPr>
          <w:trHeight w:val="216"/>
        </w:trPr>
        <w:tc>
          <w:tcPr>
            <w:tcW w:w="500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:rsidR="00F3153F" w:rsidRPr="00080433" w:rsidRDefault="00762C34" w:rsidP="00080433">
            <w:pPr>
              <w:pStyle w:val="Heading2"/>
            </w:pPr>
            <w:r>
              <w:t>CONTACT</w:t>
            </w:r>
            <w:r w:rsidR="00F3153F" w:rsidRPr="00080433">
              <w:t xml:space="preserve"> INFORMATION</w:t>
            </w:r>
          </w:p>
        </w:tc>
      </w:tr>
      <w:tr w:rsidR="00762C34" w:rsidTr="003267BF">
        <w:trPr>
          <w:trHeight w:val="360"/>
        </w:trPr>
        <w:tc>
          <w:tcPr>
            <w:tcW w:w="9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C34" w:rsidRDefault="00762C34" w:rsidP="00F3153F">
            <w:r>
              <w:t>N</w:t>
            </w:r>
            <w:r w:rsidR="004411F9">
              <w:t>ame</w:t>
            </w:r>
          </w:p>
          <w:p w:rsidR="00762C34" w:rsidRPr="00D36A80" w:rsidRDefault="00762C34" w:rsidP="00F3153F">
            <w:pPr>
              <w:rPr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2C34" w:rsidRDefault="00762C34" w:rsidP="00F3153F"/>
          <w:p w:rsidR="00A414D5" w:rsidRPr="00D36A80" w:rsidRDefault="00A414D5" w:rsidP="00F3153F"/>
        </w:tc>
      </w:tr>
      <w:tr w:rsidR="00762C34" w:rsidTr="003267BF">
        <w:trPr>
          <w:trHeight w:val="360"/>
        </w:trPr>
        <w:tc>
          <w:tcPr>
            <w:tcW w:w="9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C34" w:rsidRDefault="004411F9" w:rsidP="00F3153F">
            <w:r>
              <w:t>Address</w:t>
            </w:r>
          </w:p>
          <w:p w:rsidR="00762C34" w:rsidRDefault="00762C34" w:rsidP="00F3153F"/>
          <w:p w:rsidR="00762C34" w:rsidRDefault="00762C34" w:rsidP="00F3153F"/>
        </w:tc>
        <w:tc>
          <w:tcPr>
            <w:tcW w:w="40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2C34" w:rsidRPr="00D36A80" w:rsidRDefault="00762C34" w:rsidP="00F3153F"/>
        </w:tc>
      </w:tr>
      <w:tr w:rsidR="00762C34" w:rsidTr="003267BF">
        <w:trPr>
          <w:trHeight w:val="360"/>
        </w:trPr>
        <w:tc>
          <w:tcPr>
            <w:tcW w:w="9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C34" w:rsidRDefault="004411F9" w:rsidP="00F3153F">
            <w:r>
              <w:t>Telephone number</w:t>
            </w:r>
            <w:r w:rsidR="00762C34">
              <w:t xml:space="preserve"> </w:t>
            </w:r>
          </w:p>
          <w:p w:rsidR="00762C34" w:rsidRPr="00EE40E1" w:rsidRDefault="00762C34" w:rsidP="00F3153F"/>
        </w:tc>
        <w:tc>
          <w:tcPr>
            <w:tcW w:w="40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2C34" w:rsidRPr="00EE40E1" w:rsidRDefault="00762C34" w:rsidP="00F3153F">
            <w:bookmarkStart w:id="0" w:name="_GoBack"/>
            <w:bookmarkEnd w:id="0"/>
          </w:p>
        </w:tc>
      </w:tr>
      <w:tr w:rsidR="00762C34" w:rsidTr="003267BF">
        <w:trPr>
          <w:trHeight w:val="360"/>
        </w:trPr>
        <w:tc>
          <w:tcPr>
            <w:tcW w:w="9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C34" w:rsidRDefault="004411F9" w:rsidP="00F3153F">
            <w:r>
              <w:t>Email</w:t>
            </w:r>
          </w:p>
          <w:p w:rsidR="00762C34" w:rsidRPr="00EE40E1" w:rsidRDefault="00762C34" w:rsidP="00F3153F"/>
        </w:tc>
        <w:tc>
          <w:tcPr>
            <w:tcW w:w="40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2C34" w:rsidRPr="00EE40E1" w:rsidRDefault="00762C34" w:rsidP="00F3153F"/>
        </w:tc>
      </w:tr>
    </w:tbl>
    <w:p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5181"/>
        <w:gridCol w:w="3603"/>
      </w:tblGrid>
      <w:tr w:rsidR="007C42A8" w:rsidTr="003267BF">
        <w:tc>
          <w:tcPr>
            <w:tcW w:w="935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62C34" w:rsidP="00080433">
            <w:pPr>
              <w:pStyle w:val="Heading2"/>
            </w:pPr>
            <w:r>
              <w:t>Estate Planning Needs (Check all that apply)</w:t>
            </w:r>
          </w:p>
        </w:tc>
      </w:tr>
      <w:tr w:rsidR="007C42A8" w:rsidTr="003267BF">
        <w:sdt>
          <w:sdtPr>
            <w:rPr>
              <w:sz w:val="24"/>
            </w:rPr>
            <w:id w:val="-5331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A227E7"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0F6B49" w:rsidP="000F6B49">
            <w:r>
              <w:t>Provide financial security to my family.</w:t>
            </w:r>
          </w:p>
          <w:p w:rsidR="000F6B49" w:rsidRDefault="000F6B49" w:rsidP="000F6B49"/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0F6B49">
            <w:r>
              <w:t>Notes:</w:t>
            </w:r>
          </w:p>
        </w:tc>
      </w:tr>
      <w:tr w:rsidR="007C42A8" w:rsidTr="003267BF">
        <w:sdt>
          <w:sdtPr>
            <w:rPr>
              <w:sz w:val="24"/>
            </w:rPr>
            <w:id w:val="-205252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DC4BB2"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0F6B49" w:rsidP="000F6B49">
            <w:r>
              <w:t>Ensure that assets pass to intended parties.</w:t>
            </w:r>
          </w:p>
          <w:p w:rsidR="000F6B49" w:rsidRDefault="000F6B49" w:rsidP="000F6B49"/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/>
        </w:tc>
      </w:tr>
      <w:tr w:rsidR="007C42A8" w:rsidTr="003267BF">
        <w:sdt>
          <w:sdtPr>
            <w:rPr>
              <w:sz w:val="24"/>
            </w:rPr>
            <w:id w:val="-113956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A227E7">
                <w:r w:rsidRPr="00A227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0F6B49" w:rsidP="007C42A8">
            <w:r>
              <w:t>Avoid the costs of probate and estate administration.</w:t>
            </w:r>
          </w:p>
          <w:p w:rsidR="000F6B49" w:rsidRDefault="000F6B49" w:rsidP="007C42A8"/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7C42A8" w:rsidTr="003267BF">
        <w:sdt>
          <w:sdtPr>
            <w:rPr>
              <w:sz w:val="24"/>
            </w:rPr>
            <w:id w:val="-127910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DC4BB2"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BF1FEE">
            <w:r>
              <w:t>Minimize</w:t>
            </w:r>
            <w:r w:rsidR="00891620">
              <w:t xml:space="preserve"> legal hassles or disputes and reduce emotional stress.</w:t>
            </w:r>
          </w:p>
          <w:p w:rsidR="00AB501A" w:rsidRDefault="00AB501A"/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762C34"/>
        </w:tc>
      </w:tr>
      <w:tr w:rsidR="007C42A8" w:rsidTr="003267BF">
        <w:sdt>
          <w:sdtPr>
            <w:rPr>
              <w:sz w:val="24"/>
            </w:rPr>
            <w:id w:val="49230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DC4BB2"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B501A">
            <w:r>
              <w:t>Maximize privacy.</w:t>
            </w:r>
          </w:p>
          <w:p w:rsidR="00AB501A" w:rsidRDefault="00AB501A"/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762C34"/>
        </w:tc>
      </w:tr>
      <w:tr w:rsidR="007C42A8" w:rsidTr="003267BF">
        <w:sdt>
          <w:sdtPr>
            <w:rPr>
              <w:sz w:val="24"/>
            </w:rPr>
            <w:id w:val="116836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DC4BB2"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AB501A">
            <w:r>
              <w:t>Provide guardians for children.</w:t>
            </w:r>
          </w:p>
          <w:p w:rsidR="00AB501A" w:rsidRDefault="00AB501A"/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762C34"/>
        </w:tc>
      </w:tr>
      <w:tr w:rsidR="00FA7A52" w:rsidTr="003267BF">
        <w:sdt>
          <w:sdtPr>
            <w:rPr>
              <w:sz w:val="24"/>
            </w:rPr>
            <w:id w:val="-307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A227E7">
                <w:r w:rsidRPr="00A227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891620" w:rsidP="007C42A8">
            <w:r>
              <w:t>Manage</w:t>
            </w:r>
            <w:r w:rsidR="00AB501A">
              <w:t xml:space="preserve"> inheritances for young adult children.</w:t>
            </w:r>
          </w:p>
          <w:p w:rsidR="00AB501A" w:rsidRDefault="00AB501A" w:rsidP="007C42A8"/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62C34"/>
        </w:tc>
      </w:tr>
      <w:tr w:rsidR="00FA7A52" w:rsidTr="003267BF">
        <w:sdt>
          <w:sdtPr>
            <w:rPr>
              <w:sz w:val="24"/>
            </w:rPr>
            <w:id w:val="-117009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DC4BB2"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891620" w:rsidRDefault="00A414D5" w:rsidP="007C42A8">
            <w:r>
              <w:t>Protect</w:t>
            </w:r>
            <w:r w:rsidR="00891620">
              <w:t xml:space="preserve"> beneficiaries from losing inheritances to divorce, lawsuits, or creditors.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3267BF">
        <w:sdt>
          <w:sdtPr>
            <w:rPr>
              <w:sz w:val="24"/>
            </w:rPr>
            <w:id w:val="-104027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A227E7">
                <w:r w:rsidRPr="00A227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891620" w:rsidP="00891620">
            <w:r>
              <w:t>Establish a financial agent and health care agent in case of incapacity due to accident or illness.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3267BF">
        <w:sdt>
          <w:sdtPr>
            <w:rPr>
              <w:sz w:val="24"/>
            </w:rPr>
            <w:id w:val="106970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A227E7">
                <w:r w:rsidRPr="00A227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891620" w:rsidP="007C42A8">
            <w:r>
              <w:t>Transfer ownership of a business.</w:t>
            </w:r>
          </w:p>
          <w:p w:rsidR="00891620" w:rsidRDefault="00891620" w:rsidP="007C42A8"/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62C34"/>
        </w:tc>
      </w:tr>
      <w:tr w:rsidR="00FA7A52" w:rsidTr="003267BF">
        <w:sdt>
          <w:sdtPr>
            <w:rPr>
              <w:sz w:val="24"/>
            </w:rPr>
            <w:id w:val="-132149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DC4BB2">
                <w:r w:rsidRPr="00DC4BB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891620" w:rsidP="007C42A8">
            <w:r>
              <w:t>Other:</w:t>
            </w:r>
          </w:p>
          <w:p w:rsidR="00891620" w:rsidRDefault="00891620" w:rsidP="007C42A8"/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</w:tbl>
    <w:p w:rsidR="00595FE5" w:rsidRDefault="00595FE5"/>
    <w:p w:rsidR="00A414D5" w:rsidRDefault="00A414D5"/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706"/>
        <w:gridCol w:w="7646"/>
      </w:tblGrid>
      <w:tr w:rsidR="00BF1FEE" w:rsidRPr="00080433" w:rsidTr="003267BF">
        <w:trPr>
          <w:trHeight w:val="216"/>
        </w:trPr>
        <w:tc>
          <w:tcPr>
            <w:tcW w:w="500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:rsidR="00BF1FEE" w:rsidRPr="00080433" w:rsidRDefault="00BF1FEE" w:rsidP="00150B57">
            <w:pPr>
              <w:pStyle w:val="Heading2"/>
            </w:pPr>
            <w:r>
              <w:t>KEY RESOURCES</w:t>
            </w:r>
            <w:r w:rsidR="00DC4BB2">
              <w:t xml:space="preserve"> (List APProximate value)</w:t>
            </w:r>
          </w:p>
        </w:tc>
      </w:tr>
      <w:tr w:rsidR="00BF1FEE" w:rsidRPr="00D36A80" w:rsidTr="003267BF">
        <w:trPr>
          <w:trHeight w:val="360"/>
        </w:trPr>
        <w:tc>
          <w:tcPr>
            <w:tcW w:w="9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1FEE" w:rsidRDefault="00BF1FEE" w:rsidP="00150B57">
            <w:r>
              <w:t>Real Estate</w:t>
            </w:r>
          </w:p>
          <w:p w:rsidR="00BF1FEE" w:rsidRDefault="00BF1FEE" w:rsidP="00150B57">
            <w:pPr>
              <w:rPr>
                <w:sz w:val="20"/>
                <w:szCs w:val="20"/>
              </w:rPr>
            </w:pPr>
          </w:p>
          <w:p w:rsidR="00BF1FEE" w:rsidRPr="00D36A80" w:rsidRDefault="00BF1FEE" w:rsidP="00150B57">
            <w:pPr>
              <w:rPr>
                <w:sz w:val="20"/>
                <w:szCs w:val="20"/>
              </w:rPr>
            </w:pPr>
          </w:p>
        </w:tc>
        <w:tc>
          <w:tcPr>
            <w:tcW w:w="40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1FEE" w:rsidRDefault="00BF1FEE" w:rsidP="00150B57"/>
          <w:p w:rsidR="00BF1FEE" w:rsidRPr="00D36A80" w:rsidRDefault="00BF1FEE" w:rsidP="00150B57"/>
        </w:tc>
      </w:tr>
      <w:tr w:rsidR="00BF1FEE" w:rsidRPr="00D36A80" w:rsidTr="003267BF">
        <w:trPr>
          <w:trHeight w:val="360"/>
        </w:trPr>
        <w:tc>
          <w:tcPr>
            <w:tcW w:w="9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1FEE" w:rsidRDefault="00BF1FEE" w:rsidP="00150B57">
            <w:r>
              <w:t>Bank Accounts</w:t>
            </w:r>
          </w:p>
          <w:p w:rsidR="00BF1FEE" w:rsidRDefault="00BF1FEE" w:rsidP="00150B57"/>
          <w:p w:rsidR="00BF1FEE" w:rsidRDefault="00BF1FEE" w:rsidP="00150B57"/>
        </w:tc>
        <w:tc>
          <w:tcPr>
            <w:tcW w:w="40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1FEE" w:rsidRPr="00D36A80" w:rsidRDefault="00BF1FEE" w:rsidP="00150B57"/>
        </w:tc>
      </w:tr>
      <w:tr w:rsidR="00BF1FEE" w:rsidRPr="00EE40E1" w:rsidTr="003267BF">
        <w:trPr>
          <w:trHeight w:val="360"/>
        </w:trPr>
        <w:tc>
          <w:tcPr>
            <w:tcW w:w="9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1FEE" w:rsidRDefault="00BF1FEE" w:rsidP="00150B57">
            <w:r>
              <w:t>Brokerage Accounts</w:t>
            </w:r>
          </w:p>
          <w:p w:rsidR="00BF1FEE" w:rsidRDefault="00BF1FEE" w:rsidP="00150B57">
            <w:r>
              <w:t xml:space="preserve"> </w:t>
            </w:r>
          </w:p>
          <w:p w:rsidR="00BF1FEE" w:rsidRPr="00EE40E1" w:rsidRDefault="00BF1FEE" w:rsidP="00150B57"/>
        </w:tc>
        <w:tc>
          <w:tcPr>
            <w:tcW w:w="40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1FEE" w:rsidRDefault="00BF1FEE" w:rsidP="00150B57"/>
          <w:p w:rsidR="00595FE5" w:rsidRDefault="00595FE5" w:rsidP="00150B57"/>
          <w:p w:rsidR="00595FE5" w:rsidRPr="00EE40E1" w:rsidRDefault="00595FE5" w:rsidP="00150B57"/>
        </w:tc>
      </w:tr>
      <w:tr w:rsidR="00BF1FEE" w:rsidRPr="00EE40E1" w:rsidTr="003267BF">
        <w:trPr>
          <w:trHeight w:val="360"/>
        </w:trPr>
        <w:tc>
          <w:tcPr>
            <w:tcW w:w="9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1FEE" w:rsidRDefault="005D4072" w:rsidP="00150B57">
            <w:r>
              <w:t>Retirement Account</w:t>
            </w:r>
            <w:r w:rsidR="00BF1FEE">
              <w:t>s</w:t>
            </w:r>
          </w:p>
          <w:p w:rsidR="00BF1FEE" w:rsidRPr="00EE40E1" w:rsidRDefault="005D4072" w:rsidP="00150B57">
            <w:r>
              <w:t>(IRA, 401k, etc.)</w:t>
            </w:r>
          </w:p>
        </w:tc>
        <w:tc>
          <w:tcPr>
            <w:tcW w:w="40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1FEE" w:rsidRPr="00EE40E1" w:rsidRDefault="00BF1FEE" w:rsidP="00150B57"/>
        </w:tc>
      </w:tr>
      <w:tr w:rsidR="00BF1FEE" w:rsidRPr="00EE40E1" w:rsidTr="003267BF">
        <w:trPr>
          <w:trHeight w:val="360"/>
        </w:trPr>
        <w:tc>
          <w:tcPr>
            <w:tcW w:w="9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1FEE" w:rsidRDefault="00BF1FEE" w:rsidP="00150B57">
            <w:r>
              <w:t>Business Shares</w:t>
            </w:r>
          </w:p>
          <w:p w:rsidR="00BF1FEE" w:rsidRDefault="00BF1FEE" w:rsidP="00150B57"/>
          <w:p w:rsidR="00BF1FEE" w:rsidRDefault="00BF1FEE" w:rsidP="00150B57"/>
        </w:tc>
        <w:tc>
          <w:tcPr>
            <w:tcW w:w="40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1FEE" w:rsidRPr="00EE40E1" w:rsidRDefault="00BF1FEE" w:rsidP="00150B57"/>
        </w:tc>
      </w:tr>
      <w:tr w:rsidR="00BF1FEE" w:rsidRPr="00EE40E1" w:rsidTr="003267BF">
        <w:trPr>
          <w:trHeight w:val="360"/>
        </w:trPr>
        <w:tc>
          <w:tcPr>
            <w:tcW w:w="9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1FEE" w:rsidRDefault="00BF1FEE" w:rsidP="00150B57">
            <w:r>
              <w:t>Life Insurance</w:t>
            </w:r>
          </w:p>
          <w:p w:rsidR="00BF1FEE" w:rsidRDefault="00BF1FEE" w:rsidP="00150B57"/>
          <w:p w:rsidR="00BF1FEE" w:rsidRDefault="00BF1FEE" w:rsidP="00150B57"/>
        </w:tc>
        <w:tc>
          <w:tcPr>
            <w:tcW w:w="40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1FEE" w:rsidRPr="00EE40E1" w:rsidRDefault="00BF1FEE" w:rsidP="00150B57"/>
        </w:tc>
      </w:tr>
      <w:tr w:rsidR="00BF1FEE" w:rsidRPr="00EE40E1" w:rsidTr="003267BF">
        <w:trPr>
          <w:trHeight w:val="360"/>
        </w:trPr>
        <w:tc>
          <w:tcPr>
            <w:tcW w:w="9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1FEE" w:rsidRDefault="00BF1FEE" w:rsidP="00150B57">
            <w:r>
              <w:t>Other</w:t>
            </w:r>
          </w:p>
          <w:p w:rsidR="00BF1FEE" w:rsidRDefault="00BF1FEE" w:rsidP="00150B57"/>
          <w:p w:rsidR="00BF1FEE" w:rsidRDefault="00BF1FEE" w:rsidP="00150B57"/>
        </w:tc>
        <w:tc>
          <w:tcPr>
            <w:tcW w:w="40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1FEE" w:rsidRPr="00EE40E1" w:rsidRDefault="00BF1FEE" w:rsidP="00150B57"/>
        </w:tc>
      </w:tr>
      <w:tr w:rsidR="00453D23" w:rsidRPr="00EE40E1" w:rsidTr="003267BF">
        <w:trPr>
          <w:trHeight w:val="360"/>
        </w:trPr>
        <w:tc>
          <w:tcPr>
            <w:tcW w:w="9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23" w:rsidRDefault="00453D23" w:rsidP="00150B57">
            <w:r>
              <w:t>Financial Advisor?</w:t>
            </w:r>
          </w:p>
          <w:p w:rsidR="00453D23" w:rsidRDefault="00453D23" w:rsidP="00150B57"/>
          <w:p w:rsidR="00453D23" w:rsidRDefault="00453D23" w:rsidP="00150B57"/>
        </w:tc>
        <w:tc>
          <w:tcPr>
            <w:tcW w:w="40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3D23" w:rsidRPr="00EE40E1" w:rsidRDefault="00453D23" w:rsidP="00150B57"/>
        </w:tc>
      </w:tr>
    </w:tbl>
    <w:p w:rsidR="00A414D5" w:rsidRDefault="00A414D5"/>
    <w:p w:rsidR="00595FE5" w:rsidRDefault="00595FE5"/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95"/>
        <w:gridCol w:w="1081"/>
        <w:gridCol w:w="4676"/>
      </w:tblGrid>
      <w:tr w:rsidR="00BF1FEE" w:rsidRPr="00080433" w:rsidTr="003267BF">
        <w:trPr>
          <w:trHeight w:val="216"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:rsidR="00BF1FEE" w:rsidRPr="00080433" w:rsidRDefault="00595FE5" w:rsidP="00150B57">
            <w:pPr>
              <w:pStyle w:val="Heading2"/>
            </w:pPr>
            <w:r>
              <w:t>DESIRED BENEFICIARIES</w:t>
            </w:r>
          </w:p>
        </w:tc>
      </w:tr>
      <w:tr w:rsidR="00595FE5" w:rsidRPr="00D36A80" w:rsidTr="003267BF">
        <w:trPr>
          <w:trHeight w:val="413"/>
        </w:trPr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5FE5" w:rsidRDefault="00595FE5" w:rsidP="00150B57">
            <w:r>
              <w:t>Name</w:t>
            </w:r>
          </w:p>
          <w:p w:rsidR="00595FE5" w:rsidRDefault="00595FE5" w:rsidP="00150B57">
            <w:pPr>
              <w:rPr>
                <w:sz w:val="20"/>
                <w:szCs w:val="20"/>
              </w:rPr>
            </w:pPr>
          </w:p>
          <w:p w:rsidR="00595FE5" w:rsidRPr="00D36A80" w:rsidRDefault="00595FE5" w:rsidP="00150B57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Default="00595FE5" w:rsidP="00150B57">
            <w:r>
              <w:t>Age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Pr="00D36A80" w:rsidRDefault="00595FE5" w:rsidP="00150B57">
            <w:r>
              <w:t>Relationship</w:t>
            </w:r>
          </w:p>
        </w:tc>
      </w:tr>
      <w:tr w:rsidR="00595FE5" w:rsidRPr="00D36A80" w:rsidTr="003267BF">
        <w:trPr>
          <w:trHeight w:val="360"/>
        </w:trPr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5FE5" w:rsidRDefault="00595FE5" w:rsidP="00150B57"/>
          <w:p w:rsidR="00595FE5" w:rsidRDefault="00595FE5" w:rsidP="00150B57"/>
          <w:p w:rsidR="00595FE5" w:rsidRDefault="00595FE5" w:rsidP="00150B57"/>
        </w:tc>
        <w:tc>
          <w:tcPr>
            <w:tcW w:w="5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Pr="00D36A80" w:rsidRDefault="00595FE5" w:rsidP="00150B57"/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Pr="00D36A80" w:rsidRDefault="00595FE5" w:rsidP="00150B57"/>
        </w:tc>
      </w:tr>
      <w:tr w:rsidR="00595FE5" w:rsidRPr="00EE40E1" w:rsidTr="003267BF">
        <w:trPr>
          <w:trHeight w:val="360"/>
        </w:trPr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5FE5" w:rsidRDefault="00595FE5" w:rsidP="00150B57"/>
          <w:p w:rsidR="00595FE5" w:rsidRDefault="00595FE5" w:rsidP="00150B57"/>
          <w:p w:rsidR="00595FE5" w:rsidRPr="00EE40E1" w:rsidRDefault="00595FE5" w:rsidP="00150B57"/>
        </w:tc>
        <w:tc>
          <w:tcPr>
            <w:tcW w:w="5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Pr="00EE40E1" w:rsidRDefault="00595FE5" w:rsidP="00150B57"/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Pr="00EE40E1" w:rsidRDefault="00595FE5" w:rsidP="00150B57"/>
        </w:tc>
      </w:tr>
      <w:tr w:rsidR="00595FE5" w:rsidRPr="00EE40E1" w:rsidTr="003267BF">
        <w:trPr>
          <w:trHeight w:val="360"/>
        </w:trPr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5FE5" w:rsidRDefault="00595FE5" w:rsidP="00150B57"/>
          <w:p w:rsidR="00595FE5" w:rsidRDefault="00595FE5" w:rsidP="00150B57"/>
          <w:p w:rsidR="00595FE5" w:rsidRPr="00EE40E1" w:rsidRDefault="00595FE5" w:rsidP="00150B57"/>
        </w:tc>
        <w:tc>
          <w:tcPr>
            <w:tcW w:w="5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Pr="00EE40E1" w:rsidRDefault="00595FE5" w:rsidP="00150B57"/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Pr="00EE40E1" w:rsidRDefault="00595FE5" w:rsidP="00150B57"/>
        </w:tc>
      </w:tr>
      <w:tr w:rsidR="00595FE5" w:rsidRPr="00EE40E1" w:rsidTr="003267BF">
        <w:trPr>
          <w:trHeight w:val="360"/>
        </w:trPr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5FE5" w:rsidRDefault="00595FE5" w:rsidP="00150B57"/>
          <w:p w:rsidR="00595FE5" w:rsidRDefault="00595FE5" w:rsidP="00150B57"/>
          <w:p w:rsidR="00595FE5" w:rsidRDefault="00595FE5" w:rsidP="00150B57"/>
        </w:tc>
        <w:tc>
          <w:tcPr>
            <w:tcW w:w="5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Pr="00EE40E1" w:rsidRDefault="00595FE5" w:rsidP="00150B57"/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Pr="00EE40E1" w:rsidRDefault="00595FE5" w:rsidP="00150B57"/>
        </w:tc>
      </w:tr>
      <w:tr w:rsidR="00595FE5" w:rsidRPr="00EE40E1" w:rsidTr="003267BF">
        <w:trPr>
          <w:trHeight w:val="360"/>
        </w:trPr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5FE5" w:rsidRDefault="00595FE5" w:rsidP="00150B57"/>
          <w:p w:rsidR="00595FE5" w:rsidRDefault="00595FE5" w:rsidP="00150B57"/>
          <w:p w:rsidR="00595FE5" w:rsidRDefault="00595FE5" w:rsidP="00150B57"/>
        </w:tc>
        <w:tc>
          <w:tcPr>
            <w:tcW w:w="5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Pr="00EE40E1" w:rsidRDefault="00595FE5" w:rsidP="00150B57"/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Pr="00EE40E1" w:rsidRDefault="00595FE5" w:rsidP="00150B57"/>
        </w:tc>
      </w:tr>
      <w:tr w:rsidR="00595FE5" w:rsidRPr="00EE40E1" w:rsidTr="003267BF">
        <w:trPr>
          <w:trHeight w:val="360"/>
        </w:trPr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5FE5" w:rsidRDefault="00595FE5" w:rsidP="00150B57"/>
          <w:p w:rsidR="00595FE5" w:rsidRDefault="00595FE5" w:rsidP="00150B57"/>
          <w:p w:rsidR="00595FE5" w:rsidRDefault="00595FE5" w:rsidP="00150B57"/>
        </w:tc>
        <w:tc>
          <w:tcPr>
            <w:tcW w:w="5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Pr="00EE40E1" w:rsidRDefault="00595FE5" w:rsidP="00150B57"/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5FE5" w:rsidRPr="00EE40E1" w:rsidRDefault="00595FE5" w:rsidP="00150B57"/>
        </w:tc>
      </w:tr>
    </w:tbl>
    <w:p w:rsidR="00BF1FEE" w:rsidRDefault="00BF1FEE"/>
    <w:sectPr w:rsidR="00BF1FEE" w:rsidSect="0043454D"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53" w:rsidRDefault="00B85053">
      <w:r>
        <w:separator/>
      </w:r>
    </w:p>
  </w:endnote>
  <w:endnote w:type="continuationSeparator" w:id="0">
    <w:p w:rsidR="00B85053" w:rsidRDefault="00B8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53" w:rsidRDefault="00B85053">
      <w:r>
        <w:separator/>
      </w:r>
    </w:p>
  </w:footnote>
  <w:footnote w:type="continuationSeparator" w:id="0">
    <w:p w:rsidR="00B85053" w:rsidRDefault="00B8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F1"/>
    <w:rsid w:val="00034557"/>
    <w:rsid w:val="00055625"/>
    <w:rsid w:val="00080433"/>
    <w:rsid w:val="00082F86"/>
    <w:rsid w:val="00086801"/>
    <w:rsid w:val="00090054"/>
    <w:rsid w:val="000D7D67"/>
    <w:rsid w:val="000F3B2D"/>
    <w:rsid w:val="000F6B49"/>
    <w:rsid w:val="001001B1"/>
    <w:rsid w:val="001003E1"/>
    <w:rsid w:val="00125CCB"/>
    <w:rsid w:val="00137DF3"/>
    <w:rsid w:val="00157CA0"/>
    <w:rsid w:val="00172448"/>
    <w:rsid w:val="001B5C06"/>
    <w:rsid w:val="001E3406"/>
    <w:rsid w:val="002326FC"/>
    <w:rsid w:val="00263E84"/>
    <w:rsid w:val="00267DF9"/>
    <w:rsid w:val="002906E7"/>
    <w:rsid w:val="002A3F76"/>
    <w:rsid w:val="002A6D5F"/>
    <w:rsid w:val="002F6283"/>
    <w:rsid w:val="003119FB"/>
    <w:rsid w:val="00311B83"/>
    <w:rsid w:val="0031256D"/>
    <w:rsid w:val="00320630"/>
    <w:rsid w:val="003267BF"/>
    <w:rsid w:val="003444D6"/>
    <w:rsid w:val="003618B9"/>
    <w:rsid w:val="003761C5"/>
    <w:rsid w:val="003A1BC2"/>
    <w:rsid w:val="003F04D9"/>
    <w:rsid w:val="00407240"/>
    <w:rsid w:val="0041607A"/>
    <w:rsid w:val="0043454D"/>
    <w:rsid w:val="004411F9"/>
    <w:rsid w:val="00453D23"/>
    <w:rsid w:val="00454615"/>
    <w:rsid w:val="004567F4"/>
    <w:rsid w:val="00464875"/>
    <w:rsid w:val="0048031C"/>
    <w:rsid w:val="004B0AE9"/>
    <w:rsid w:val="00515226"/>
    <w:rsid w:val="00522532"/>
    <w:rsid w:val="00530BFB"/>
    <w:rsid w:val="00560949"/>
    <w:rsid w:val="00581A1A"/>
    <w:rsid w:val="00595FE5"/>
    <w:rsid w:val="005D4072"/>
    <w:rsid w:val="005E29C8"/>
    <w:rsid w:val="00610858"/>
    <w:rsid w:val="006238C8"/>
    <w:rsid w:val="00643BDC"/>
    <w:rsid w:val="00677E8B"/>
    <w:rsid w:val="00687AF1"/>
    <w:rsid w:val="006C1BD5"/>
    <w:rsid w:val="00707FF6"/>
    <w:rsid w:val="00754382"/>
    <w:rsid w:val="00762C34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620"/>
    <w:rsid w:val="00891FD6"/>
    <w:rsid w:val="009142CB"/>
    <w:rsid w:val="0096077E"/>
    <w:rsid w:val="00970715"/>
    <w:rsid w:val="00980A6C"/>
    <w:rsid w:val="00995223"/>
    <w:rsid w:val="009B2759"/>
    <w:rsid w:val="009C0F7C"/>
    <w:rsid w:val="00A227E7"/>
    <w:rsid w:val="00A414D5"/>
    <w:rsid w:val="00A45F9E"/>
    <w:rsid w:val="00A50321"/>
    <w:rsid w:val="00A51E9F"/>
    <w:rsid w:val="00A82CD4"/>
    <w:rsid w:val="00A90460"/>
    <w:rsid w:val="00AB501A"/>
    <w:rsid w:val="00B11EE0"/>
    <w:rsid w:val="00B21AFD"/>
    <w:rsid w:val="00B67C5A"/>
    <w:rsid w:val="00B75A27"/>
    <w:rsid w:val="00B85053"/>
    <w:rsid w:val="00B97760"/>
    <w:rsid w:val="00BF1FEE"/>
    <w:rsid w:val="00BF66D2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827D3"/>
    <w:rsid w:val="00D8520F"/>
    <w:rsid w:val="00DA21A2"/>
    <w:rsid w:val="00DB0C25"/>
    <w:rsid w:val="00DC4BB2"/>
    <w:rsid w:val="00DE5986"/>
    <w:rsid w:val="00E37280"/>
    <w:rsid w:val="00E41884"/>
    <w:rsid w:val="00EA3E64"/>
    <w:rsid w:val="00EE40E1"/>
    <w:rsid w:val="00F03B50"/>
    <w:rsid w:val="00F27301"/>
    <w:rsid w:val="00F3153F"/>
    <w:rsid w:val="00F73BA6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0F8D03-58B4-4578-B46A-629E4D9F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106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Colin Austin</dc:creator>
  <cp:keywords/>
  <cp:lastModifiedBy>Colin Austin</cp:lastModifiedBy>
  <cp:revision>14</cp:revision>
  <cp:lastPrinted>2016-11-30T20:57:00Z</cp:lastPrinted>
  <dcterms:created xsi:type="dcterms:W3CDTF">2016-11-29T21:00:00Z</dcterms:created>
  <dcterms:modified xsi:type="dcterms:W3CDTF">2019-11-11T20:33:00Z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